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CA0E4" w14:textId="77777777" w:rsidR="003F6621" w:rsidRDefault="00CF7D39" w:rsidP="003F66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F6621">
        <w:rPr>
          <w:rFonts w:ascii="Times New Roman" w:hAnsi="Times New Roman" w:cs="Times New Roman"/>
          <w:b/>
          <w:bCs/>
          <w:sz w:val="28"/>
          <w:szCs w:val="28"/>
        </w:rPr>
        <w:t xml:space="preserve">Klauzula informacyjna dot. przetwarzania danych osobowych </w:t>
      </w:r>
    </w:p>
    <w:p w14:paraId="579EDCCB" w14:textId="050B8E3E" w:rsidR="003F6621" w:rsidRPr="003F6621" w:rsidRDefault="00CF7D39" w:rsidP="003F66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621">
        <w:rPr>
          <w:rFonts w:ascii="Times New Roman" w:hAnsi="Times New Roman" w:cs="Times New Roman"/>
          <w:b/>
          <w:bCs/>
          <w:sz w:val="28"/>
          <w:szCs w:val="28"/>
        </w:rPr>
        <w:t xml:space="preserve">dla zamówień poniżej </w:t>
      </w:r>
      <w:r w:rsidR="003F6621" w:rsidRPr="003F6621">
        <w:rPr>
          <w:rFonts w:ascii="Times New Roman" w:hAnsi="Times New Roman" w:cs="Times New Roman"/>
          <w:b/>
          <w:bCs/>
          <w:sz w:val="28"/>
          <w:szCs w:val="28"/>
        </w:rPr>
        <w:t>170 000 zł</w:t>
      </w:r>
    </w:p>
    <w:p w14:paraId="78EA244F" w14:textId="77777777" w:rsidR="003F6621" w:rsidRPr="00C647F5" w:rsidRDefault="003F6621" w:rsidP="00C647F5">
      <w:pPr>
        <w:shd w:val="clear" w:color="auto" w:fill="FFFFFF"/>
        <w:spacing w:line="276" w:lineRule="auto"/>
        <w:ind w:firstLine="360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  <w:t>Zgodnie z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ze zm.), dalej „RODO”, informuję, że:</w:t>
      </w:r>
    </w:p>
    <w:p w14:paraId="73695444" w14:textId="338DDCD8" w:rsidR="008945EC" w:rsidRPr="00C647F5" w:rsidRDefault="00341E62" w:rsidP="00C647F5">
      <w:pPr>
        <w:pStyle w:val="Akapitzlist"/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administratorem Pani/Pana danych osobowych jest </w:t>
      </w:r>
      <w:r w:rsidR="008945EC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Powiat Gryficki z siedzibą w Gryficach przy ulicy Plac Zwycięstwa 37. Może się Pani/Pan kontaktować z nim listownie na adres: Plac Zwycięstwa 37, 72-300 Gryfice </w:t>
      </w:r>
      <w:r w:rsidR="00131510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l</w:t>
      </w:r>
      <w:r w:rsidR="008945EC" w:rsidRPr="00C647F5">
        <w:rPr>
          <w:rFonts w:ascii="Times New Roman" w:hAnsi="Times New Roman" w:cs="Times New Roman"/>
          <w:sz w:val="24"/>
          <w:szCs w:val="24"/>
        </w:rPr>
        <w:t xml:space="preserve">ub elektronicznie na adres skrzynki podawczej na platformie </w:t>
      </w:r>
      <w:proofErr w:type="spellStart"/>
      <w:r w:rsidR="008945EC" w:rsidRPr="00C647F5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="008945EC" w:rsidRPr="00C647F5">
        <w:rPr>
          <w:rFonts w:ascii="Times New Roman" w:hAnsi="Times New Roman" w:cs="Times New Roman"/>
          <w:sz w:val="24"/>
          <w:szCs w:val="24"/>
        </w:rPr>
        <w:t>: /SPGRYFICE/skrytka z podpisem kwalifikowanym lub profilem zaufanym</w:t>
      </w:r>
      <w:r w:rsidR="00131510" w:rsidRPr="00C647F5">
        <w:rPr>
          <w:rFonts w:ascii="Times New Roman" w:hAnsi="Times New Roman" w:cs="Times New Roman"/>
          <w:sz w:val="24"/>
          <w:szCs w:val="24"/>
        </w:rPr>
        <w:t>;</w:t>
      </w:r>
    </w:p>
    <w:p w14:paraId="15485633" w14:textId="22A94CB9" w:rsidR="00131510" w:rsidRPr="00C647F5" w:rsidRDefault="00131510" w:rsidP="00C647F5">
      <w:pPr>
        <w:numPr>
          <w:ilvl w:val="0"/>
          <w:numId w:val="6"/>
        </w:numPr>
        <w:shd w:val="clear" w:color="auto" w:fill="FFFFFF"/>
        <w:spacing w:before="100" w:beforeAutospacing="1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sprawach związanych</w:t>
      </w: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 Pani/Pana danymi osobowymi proszę kontaktować się z Inspektorem Ochrony Danych listownie na adres: </w:t>
      </w: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Plac Zwycięstwa 37, 72-300 Gryfice </w:t>
      </w: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lub za pośrednictwem poczty elektronicznej pod adresem: </w:t>
      </w:r>
      <w:hyperlink r:id="rId7" w:history="1">
        <w:r w:rsidRPr="003F6621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iod@</w:t>
        </w:r>
        <w:r w:rsidRPr="00C647F5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gryfice.pl</w:t>
        </w:r>
      </w:hyperlink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</w:t>
      </w:r>
    </w:p>
    <w:p w14:paraId="607CCA6D" w14:textId="77777777" w:rsidR="00131510" w:rsidRPr="003F6621" w:rsidRDefault="00131510" w:rsidP="00C647F5">
      <w:pPr>
        <w:numPr>
          <w:ilvl w:val="0"/>
          <w:numId w:val="6"/>
        </w:numPr>
        <w:shd w:val="clear" w:color="auto" w:fill="FFFFFF"/>
        <w:spacing w:before="100" w:beforeAutospacing="1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Pani/Pana dane osobowe przetwarzane będą na podstawie art. 6 ust. 1 lit. c RODO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archiwizacji;</w:t>
      </w:r>
    </w:p>
    <w:p w14:paraId="27D36C42" w14:textId="206E16DA" w:rsidR="00131510" w:rsidRPr="00C647F5" w:rsidRDefault="00600DC2" w:rsidP="00C647F5">
      <w:pPr>
        <w:numPr>
          <w:ilvl w:val="0"/>
          <w:numId w:val="6"/>
        </w:numPr>
        <w:shd w:val="clear" w:color="auto" w:fill="FFFFFF"/>
        <w:spacing w:before="100" w:beforeAutospacing="1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odbiorcami Pani/Pana danych osobowych będą osoby lub podmioty, którym udostępniona zostanie dokumentacja postępowania</w:t>
      </w: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zgodnie z art. 18 oraz art. 74 ustawy Prawo Zamówień Publicznych;</w:t>
      </w:r>
    </w:p>
    <w:p w14:paraId="5FBB67B4" w14:textId="5EEAEABA" w:rsidR="00600DC2" w:rsidRPr="00C647F5" w:rsidRDefault="00600DC2" w:rsidP="00C647F5">
      <w:pPr>
        <w:numPr>
          <w:ilvl w:val="0"/>
          <w:numId w:val="6"/>
        </w:numPr>
        <w:shd w:val="clear" w:color="auto" w:fill="FFFFFF"/>
        <w:spacing w:before="100" w:beforeAutospacing="1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Pani/Pana dane osobowe w przypadku postępowań o udzielenie zamówienia publicznego będą przechowywane</w:t>
      </w:r>
      <w:r w:rsidR="00C26ABF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przez okres 5 lat (d</w:t>
      </w:r>
      <w:r w:rsidR="00C26ABF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la dokumentów wytworzonych w ramach zamówień publicznych krajowych</w:t>
      </w:r>
      <w:r w:rsidR="00C26ABF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) lub 10 lat (</w:t>
      </w:r>
      <w:r w:rsidR="00C26ABF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dla zamówień publicznych unijnych</w:t>
      </w:r>
      <w:r w:rsidR="00C26ABF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). U</w:t>
      </w:r>
      <w:r w:rsidR="00C26ABF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mowy cywilno-prawne wraz z dokumentacją dotyczącą ich realizacji, niezależnie od trybu w jakim zostały zawarte, przechowywane są przez okres 10 lat.</w:t>
      </w:r>
      <w:r w:rsidR="00C26ABF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C26ABF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Okres przechowywania liczony jest od 1 stycznia roku następnego od daty zakończenia sprawy. Po upływie okresu przechowywania dokumentacja niearchiwalna podlega, po uzyskaniu zgody dyrektora właściwego archiwum państwowego, brakowaniu;</w:t>
      </w:r>
    </w:p>
    <w:p w14:paraId="397C28F8" w14:textId="32CF6DCD" w:rsidR="00C26ABF" w:rsidRPr="003F6621" w:rsidRDefault="00C26ABF" w:rsidP="00C647F5">
      <w:pPr>
        <w:numPr>
          <w:ilvl w:val="0"/>
          <w:numId w:val="6"/>
        </w:numPr>
        <w:shd w:val="clear" w:color="auto" w:fill="FFFFFF"/>
        <w:spacing w:before="100" w:beforeAutospacing="1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obowiązek podania przez Panią/Pana danych osobowych bezpośrednio Pani/Pana dotyczących jest wymogiem ustawowym określonym w przepisach ustawy P</w:t>
      </w: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rawo Zamówień Publicznych</w:t>
      </w: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, związanym z udziałem w postępowaniu o udzielenie zamówienia publicznego; </w:t>
      </w:r>
    </w:p>
    <w:p w14:paraId="103985F2" w14:textId="77777777" w:rsidR="003F6621" w:rsidRPr="00C647F5" w:rsidRDefault="003F6621" w:rsidP="00C647F5">
      <w:pPr>
        <w:numPr>
          <w:ilvl w:val="0"/>
          <w:numId w:val="6"/>
        </w:numPr>
        <w:shd w:val="clear" w:color="auto" w:fill="FFFFFF"/>
        <w:spacing w:before="100" w:beforeAutospacing="1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odniesieniu do Pani/Pana danych osobowych decyzje nie będą podejmowane w sposób zautomatyzowany, stosowanie do art. 22 RODO;</w:t>
      </w:r>
    </w:p>
    <w:p w14:paraId="5A0D35B7" w14:textId="77777777" w:rsidR="00C67F33" w:rsidRPr="00C647F5" w:rsidRDefault="00C67F33" w:rsidP="00C647F5">
      <w:pPr>
        <w:pStyle w:val="Akapitzlist"/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  <w:t>Posiada Pan/Pani:</w:t>
      </w:r>
    </w:p>
    <w:p w14:paraId="1FC10D9C" w14:textId="016D240E" w:rsidR="00C67F33" w:rsidRPr="00C647F5" w:rsidRDefault="00C67F33" w:rsidP="00F95204">
      <w:pPr>
        <w:pStyle w:val="Akapitzlist"/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  <w:lastRenderedPageBreak/>
        <w:t xml:space="preserve">-   </w:t>
      </w:r>
      <w:r w:rsidR="003F6621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prawo dostępu do danych osobowych Pani/Pana dotyczących;</w:t>
      </w:r>
    </w:p>
    <w:p w14:paraId="66F54A03" w14:textId="59214486" w:rsidR="003F6621" w:rsidRPr="00C647F5" w:rsidRDefault="00C67F33" w:rsidP="00F95204">
      <w:pPr>
        <w:pStyle w:val="Akapitzlist"/>
        <w:shd w:val="clear" w:color="auto" w:fill="FFFFFF"/>
        <w:spacing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 </w:t>
      </w:r>
      <w:r w:rsidR="003F6621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prawo do sprostowania lub uzupełnienia Pani/Pana danych osobowych, przy czym skorzystanie z prawa do sprostowania lub uzupełnienia nie może skutkować zmianą wyniku postępowania o udzielenie zamówienia publicznego ani zmianą postanowień umowy w sprawie zamówienia publicznego w zakresie niezgodnym z ustawą P</w:t>
      </w: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rawo Zamówień Publicznych</w:t>
      </w:r>
      <w:r w:rsidR="003F6621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oraz nie może naruszać integralności protokołu postępowania oraz jego załączników;</w:t>
      </w:r>
    </w:p>
    <w:p w14:paraId="053BA472" w14:textId="77777777" w:rsidR="00F163D9" w:rsidRPr="00C647F5" w:rsidRDefault="00F163D9" w:rsidP="00F9520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 </w:t>
      </w:r>
      <w:r w:rsidR="003F6621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0F2F737C" w14:textId="158E28CD" w:rsidR="003F6621" w:rsidRPr="003F6621" w:rsidRDefault="00F163D9" w:rsidP="00F95204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 </w:t>
      </w:r>
      <w:r w:rsidR="003F6621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prawo do wniesienia skargi do Prezesa Urzędu Ochrony Danych Osobowych, gdy uzna Pani/Pan, że przetwarzanie danych osobowych Pani/Pana dotyczących narusza przepisy RODO</w:t>
      </w: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</w:t>
      </w:r>
    </w:p>
    <w:p w14:paraId="6CEBC19C" w14:textId="77777777" w:rsidR="00F163D9" w:rsidRPr="00C647F5" w:rsidRDefault="003F6621" w:rsidP="00F95204">
      <w:pPr>
        <w:pStyle w:val="Akapitzlist"/>
        <w:numPr>
          <w:ilvl w:val="0"/>
          <w:numId w:val="7"/>
        </w:numPr>
        <w:shd w:val="clear" w:color="auto" w:fill="FFFFFF"/>
        <w:spacing w:line="276" w:lineRule="auto"/>
        <w:ind w:left="12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  <w:t>nie przysługuje Pani/Panu:</w:t>
      </w:r>
    </w:p>
    <w:p w14:paraId="65C55FE5" w14:textId="77777777" w:rsidR="00F163D9" w:rsidRPr="00F95204" w:rsidRDefault="00F163D9" w:rsidP="00F95204">
      <w:pPr>
        <w:shd w:val="clear" w:color="auto" w:fill="FFFFFF"/>
        <w:spacing w:line="276" w:lineRule="auto"/>
        <w:ind w:left="1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F9520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  <w:t xml:space="preserve">-  </w:t>
      </w:r>
      <w:r w:rsidR="003F6621" w:rsidRPr="00F9520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związku z art. 17 ust. 3 lit. b, d lub e RODO prawo do usunięcia danych osobowych;</w:t>
      </w:r>
    </w:p>
    <w:p w14:paraId="0728AF11" w14:textId="55C5D192" w:rsidR="00F95204" w:rsidRDefault="00F163D9" w:rsidP="00F95204">
      <w:pPr>
        <w:pStyle w:val="Akapitzlist"/>
        <w:shd w:val="clear" w:color="auto" w:fill="FFFFFF"/>
        <w:spacing w:after="0" w:line="276" w:lineRule="auto"/>
        <w:ind w:left="1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</w:t>
      </w:r>
      <w:r w:rsidR="003F6621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prawo do przenoszenia danych osobowych, o którym mowa w art. 20 RODO; </w:t>
      </w:r>
    </w:p>
    <w:p w14:paraId="77822A0C" w14:textId="77777777" w:rsidR="00F95204" w:rsidRPr="00F95204" w:rsidRDefault="00F95204" w:rsidP="00F95204">
      <w:pPr>
        <w:pStyle w:val="Akapitzlist"/>
        <w:shd w:val="clear" w:color="auto" w:fill="FFFFFF"/>
        <w:spacing w:after="0" w:line="276" w:lineRule="auto"/>
        <w:ind w:left="12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pl-PL"/>
          <w14:ligatures w14:val="none"/>
        </w:rPr>
      </w:pPr>
    </w:p>
    <w:p w14:paraId="0B43F6CB" w14:textId="77777777" w:rsidR="00F95204" w:rsidRDefault="00F163D9" w:rsidP="00F95204">
      <w:pPr>
        <w:pStyle w:val="Akapitzlist"/>
        <w:shd w:val="clear" w:color="auto" w:fill="FFFFFF"/>
        <w:spacing w:before="240" w:line="276" w:lineRule="auto"/>
        <w:ind w:left="1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- </w:t>
      </w:r>
      <w:r w:rsidR="003F6621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na podstawie art. 21 RODO prawo sprzeciwu, wobec przetwarzania danych osobowych, </w:t>
      </w:r>
      <w:r w:rsidR="00F9520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            </w:t>
      </w:r>
      <w:r w:rsidR="003F6621" w:rsidRPr="003F662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gdyż podstawą pra</w:t>
      </w:r>
      <w:r w:rsidR="003F6621" w:rsidRPr="00C647F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wną przetwarzania Pani/Pana danych osobowych jest art. 6 ust. 1 lit. c RODO.</w:t>
      </w:r>
    </w:p>
    <w:p w14:paraId="725BE275" w14:textId="77777777" w:rsidR="00F95204" w:rsidRDefault="00F95204" w:rsidP="00F95204">
      <w:pPr>
        <w:pStyle w:val="Akapitzlist"/>
        <w:shd w:val="clear" w:color="auto" w:fill="FFFFFF"/>
        <w:spacing w:before="240" w:line="276" w:lineRule="auto"/>
        <w:ind w:left="12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519E534D" w14:textId="495F9174" w:rsidR="008A66F2" w:rsidRPr="00F95204" w:rsidRDefault="008A66F2" w:rsidP="00F95204">
      <w:pPr>
        <w:shd w:val="clear" w:color="auto" w:fill="FFFFFF"/>
        <w:spacing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C64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musi wypełnić obowiązek informacyjny, wynikający z art. 14 RODO względem osób fizycznych, których dane przekazuje </w:t>
      </w:r>
      <w:r w:rsidRPr="00F9520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:lang w:eastAsia="pl-PL"/>
          <w14:ligatures w14:val="none"/>
        </w:rPr>
        <w:t>Zamawiającemu</w:t>
      </w:r>
      <w:r w:rsidRPr="00C64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których dane pośrednio pozyskał, chyba że ma zastosowanie co najmniej jedno z </w:t>
      </w:r>
      <w:proofErr w:type="spellStart"/>
      <w:r w:rsidRPr="00C647F5">
        <w:rPr>
          <w:rFonts w:ascii="Times New Roman" w:eastAsia="Times New Roman" w:hAnsi="Times New Roman" w:cs="Times New Roman"/>
          <w:sz w:val="24"/>
          <w:szCs w:val="24"/>
          <w:lang w:eastAsia="pl-PL"/>
        </w:rPr>
        <w:t>wyłączeń</w:t>
      </w:r>
      <w:proofErr w:type="spellEnd"/>
      <w:r w:rsidRPr="00C647F5">
        <w:rPr>
          <w:rFonts w:ascii="Times New Roman" w:eastAsia="Times New Roman" w:hAnsi="Times New Roman" w:cs="Times New Roman"/>
          <w:sz w:val="24"/>
          <w:szCs w:val="24"/>
          <w:lang w:eastAsia="pl-PL"/>
        </w:rPr>
        <w:t>, o których mowa w art. 14 ust. 5 RODO.</w:t>
      </w:r>
    </w:p>
    <w:p w14:paraId="35D9D5F4" w14:textId="77777777" w:rsidR="00131510" w:rsidRPr="00C647F5" w:rsidRDefault="00131510" w:rsidP="00C647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D664DC" w14:textId="77777777" w:rsidR="00131510" w:rsidRPr="00C647F5" w:rsidRDefault="00131510" w:rsidP="00C647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CC7DA9" w14:textId="77777777" w:rsidR="00131510" w:rsidRPr="00C647F5" w:rsidRDefault="00131510" w:rsidP="00C647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7B286E" w14:textId="77777777" w:rsidR="00131510" w:rsidRPr="00C647F5" w:rsidRDefault="00131510" w:rsidP="00C647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FC7B09" w14:textId="77777777" w:rsidR="00131510" w:rsidRPr="00C647F5" w:rsidRDefault="00131510" w:rsidP="00C647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0367C1A" w14:textId="77777777" w:rsidR="00131510" w:rsidRPr="00C647F5" w:rsidRDefault="00131510" w:rsidP="00C647F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5236C6" w14:textId="135F3A5E" w:rsidR="00131510" w:rsidRPr="00CF7D39" w:rsidRDefault="00131510" w:rsidP="00131510">
      <w:pPr>
        <w:rPr>
          <w:rFonts w:ascii="Times New Roman" w:hAnsi="Times New Roman" w:cs="Times New Roman"/>
          <w:sz w:val="24"/>
          <w:szCs w:val="24"/>
        </w:rPr>
      </w:pPr>
    </w:p>
    <w:sectPr w:rsidR="00131510" w:rsidRPr="00CF7D3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1ED38" w14:textId="77777777" w:rsidR="008C3438" w:rsidRDefault="008C3438" w:rsidP="008C3438">
      <w:pPr>
        <w:spacing w:after="0" w:line="240" w:lineRule="auto"/>
      </w:pPr>
      <w:r>
        <w:separator/>
      </w:r>
    </w:p>
  </w:endnote>
  <w:endnote w:type="continuationSeparator" w:id="0">
    <w:p w14:paraId="6A7A3A0A" w14:textId="77777777" w:rsidR="008C3438" w:rsidRDefault="008C3438" w:rsidP="008C3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45D58" w14:textId="77777777" w:rsidR="008C3438" w:rsidRDefault="008C3438" w:rsidP="008C3438">
      <w:pPr>
        <w:spacing w:after="0" w:line="240" w:lineRule="auto"/>
      </w:pPr>
      <w:r>
        <w:separator/>
      </w:r>
    </w:p>
  </w:footnote>
  <w:footnote w:type="continuationSeparator" w:id="0">
    <w:p w14:paraId="6376A2B0" w14:textId="77777777" w:rsidR="008C3438" w:rsidRDefault="008C3438" w:rsidP="008C3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63D49" w14:textId="0AABC4FF" w:rsidR="008C3438" w:rsidRDefault="008C3438" w:rsidP="008C3438">
    <w:pPr>
      <w:pStyle w:val="Nagwek"/>
      <w:jc w:val="right"/>
    </w:pPr>
    <w:r>
      <w:t xml:space="preserve">Załącznik nr </w:t>
    </w:r>
    <w:r>
      <w:t>3</w:t>
    </w:r>
    <w:r>
      <w:t xml:space="preserve"> do Zapytania ofertowego</w:t>
    </w:r>
  </w:p>
  <w:p w14:paraId="560FDF4D" w14:textId="619BDAEC" w:rsidR="008C3438" w:rsidRDefault="008C3438">
    <w:pPr>
      <w:pStyle w:val="Nagwek"/>
    </w:pPr>
  </w:p>
  <w:p w14:paraId="1F654F95" w14:textId="77777777" w:rsidR="008C3438" w:rsidRDefault="008C34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E4BBF"/>
    <w:multiLevelType w:val="multilevel"/>
    <w:tmpl w:val="4DEE13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4F34CD"/>
    <w:multiLevelType w:val="hybridMultilevel"/>
    <w:tmpl w:val="AFD63DF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24E80B0F"/>
    <w:multiLevelType w:val="multilevel"/>
    <w:tmpl w:val="CEEE1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62199D"/>
    <w:multiLevelType w:val="multilevel"/>
    <w:tmpl w:val="BA087E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FCB055D"/>
    <w:multiLevelType w:val="hybridMultilevel"/>
    <w:tmpl w:val="F9FA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6D3133"/>
    <w:multiLevelType w:val="multilevel"/>
    <w:tmpl w:val="6272328E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74E138C2"/>
    <w:multiLevelType w:val="hybridMultilevel"/>
    <w:tmpl w:val="DC7CFE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55"/>
    <w:rsid w:val="00022B1B"/>
    <w:rsid w:val="00107FCB"/>
    <w:rsid w:val="00131510"/>
    <w:rsid w:val="002154DC"/>
    <w:rsid w:val="00341E62"/>
    <w:rsid w:val="003F6621"/>
    <w:rsid w:val="00600DC2"/>
    <w:rsid w:val="006067E3"/>
    <w:rsid w:val="008605F1"/>
    <w:rsid w:val="008945EC"/>
    <w:rsid w:val="008A66F2"/>
    <w:rsid w:val="008C3438"/>
    <w:rsid w:val="009B5755"/>
    <w:rsid w:val="00C26ABF"/>
    <w:rsid w:val="00C40F9C"/>
    <w:rsid w:val="00C647F5"/>
    <w:rsid w:val="00C67F33"/>
    <w:rsid w:val="00CF7D39"/>
    <w:rsid w:val="00D30452"/>
    <w:rsid w:val="00D66F8C"/>
    <w:rsid w:val="00E253F9"/>
    <w:rsid w:val="00E467E3"/>
    <w:rsid w:val="00F163D9"/>
    <w:rsid w:val="00F9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0C255"/>
  <w15:chartTrackingRefBased/>
  <w15:docId w15:val="{A30AD728-7DC4-4E02-BB48-D07602A66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5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5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575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5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575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5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5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5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5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57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57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57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575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575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57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57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57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57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5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5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5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5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5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57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57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575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57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575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5755"/>
    <w:rPr>
      <w:b/>
      <w:bCs/>
      <w:smallCaps/>
      <w:color w:val="2E74B5" w:themeColor="accent1" w:themeShade="BF"/>
      <w:spacing w:val="5"/>
    </w:rPr>
  </w:style>
  <w:style w:type="paragraph" w:customStyle="1" w:styleId="Standard">
    <w:name w:val="Standard"/>
    <w:rsid w:val="00CF7D39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13151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3151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C3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3438"/>
  </w:style>
  <w:style w:type="paragraph" w:styleId="Stopka">
    <w:name w:val="footer"/>
    <w:basedOn w:val="Normalny"/>
    <w:link w:val="StopkaZnak"/>
    <w:uiPriority w:val="99"/>
    <w:unhideWhenUsed/>
    <w:rsid w:val="008C34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ryf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mdworzanski</cp:lastModifiedBy>
  <cp:revision>3</cp:revision>
  <dcterms:created xsi:type="dcterms:W3CDTF">2026-04-14T10:20:00Z</dcterms:created>
  <dcterms:modified xsi:type="dcterms:W3CDTF">2026-04-16T05:57:00Z</dcterms:modified>
</cp:coreProperties>
</file>